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团八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7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积极做好小麦外采工作，当月入库小麦5571吨；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搞好粮食销售工作，本月出库2021年区储小麦1090吨，自营粳稻2345吨。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完成了粮食科技产业园示范项目的现场评审工作，并通过了专家评审。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做好科技产业园仓储一期项目收尾工作，完成信息化项目招标。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推进科技产业园仓储二期建设，取得了图审合格证和码头项目立项可研批复。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做好现存粮保管工作，粮情基本处于安全状态。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配合做好食品安全示范县2022年上半年粮食抽样检测工作，送检150份小麦样品。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联合安全第三方对各库点进行了一次安全生产大检查。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督查各库点有限空间专项整治及防汛防台防高温工作。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1、参加“鲜之都·盐都农产品（南京）”推介会，与苏果超市签约大米销售合同20000吨。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2、搞好水稻种植田间管理，及时做好除草、喷药、施肥等工作。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签订2022年党建工作目标责任书和和党风廉政建设工作责任书。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成立盐粮科技服务公司支部。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开展纪律教育专题党课。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做好2021年度绩效考核工作。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2、继续做好国企改革工作。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3、推进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办理资产过户补办证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4、完成职工上岗金清退工作。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br w:type="page"/>
      </w: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九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继续做好小麦外采工作。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适时适价销售2021年度区储小麦和粳稻。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搞好水稻生产面积、品种等摸底调查，为秋粮收购做好准备。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推进产业园仓储二期工程建设和完善仓储一期项目扫尾工作，并跟踪做好码头设计工作。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继续做好科技产业园粮油检测中心装修、质量检测仪器设备等招标、采购工作。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做好秦南库产后服务中心升级改造和义丰库晒场施工工作。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秦南公司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继续做好现存粮保管工作。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做好新一轮防雷检测、安全咨询、消防维保第三方服务单位的招标工作。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组织召开第三季度“两个安全”工作例会。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开展第三季度“红旗库（仓）”评比工作。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1、继续加强水稻田间管理工作，适时做好除草、植保等工作。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2、督促种植公司做好流转到期248亩农田的续租工作。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1、完善基层组织建设，做好相关支部换届改选工作。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2、组织开展“青春心向党”系列活动。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1、加快推进办理资产过户工作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继续做好国企改革相关工作。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完成2021年度绩效结算兑现工作。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各公司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E51F9"/>
    <w:multiLevelType w:val="singleLevel"/>
    <w:tmpl w:val="975E51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52AFAD7"/>
    <w:multiLevelType w:val="singleLevel"/>
    <w:tmpl w:val="C52AFAD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F9CB5EF7"/>
    <w:multiLevelType w:val="singleLevel"/>
    <w:tmpl w:val="F9CB5EF7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BFB06F5"/>
    <w:multiLevelType w:val="singleLevel"/>
    <w:tmpl w:val="0BFB06F5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4D7CAE71"/>
    <w:multiLevelType w:val="singleLevel"/>
    <w:tmpl w:val="4D7CAE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1E7C73"/>
    <w:rsid w:val="128E5FF3"/>
    <w:rsid w:val="12C923EF"/>
    <w:rsid w:val="134A2006"/>
    <w:rsid w:val="13515FD6"/>
    <w:rsid w:val="139C7CA0"/>
    <w:rsid w:val="14A339FD"/>
    <w:rsid w:val="169100BA"/>
    <w:rsid w:val="16963868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BD01A60"/>
    <w:rsid w:val="1C3B66E3"/>
    <w:rsid w:val="1C5C50EC"/>
    <w:rsid w:val="1CA473E9"/>
    <w:rsid w:val="1CA922AA"/>
    <w:rsid w:val="1CBA7069"/>
    <w:rsid w:val="1DC84D35"/>
    <w:rsid w:val="1DCB4F4C"/>
    <w:rsid w:val="1E0D5577"/>
    <w:rsid w:val="1E2A565E"/>
    <w:rsid w:val="1E50251D"/>
    <w:rsid w:val="1E606CF6"/>
    <w:rsid w:val="1ECF44C6"/>
    <w:rsid w:val="1F30275B"/>
    <w:rsid w:val="1F35643E"/>
    <w:rsid w:val="1F606C4A"/>
    <w:rsid w:val="1F7A574F"/>
    <w:rsid w:val="1F8B2291"/>
    <w:rsid w:val="1FF1258A"/>
    <w:rsid w:val="204B50DA"/>
    <w:rsid w:val="208E3268"/>
    <w:rsid w:val="20925072"/>
    <w:rsid w:val="20952218"/>
    <w:rsid w:val="20C80B36"/>
    <w:rsid w:val="20CA4B8E"/>
    <w:rsid w:val="20D154CD"/>
    <w:rsid w:val="217C26E3"/>
    <w:rsid w:val="21B9050A"/>
    <w:rsid w:val="21DE1576"/>
    <w:rsid w:val="2200019B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8602CB"/>
    <w:rsid w:val="27E4089B"/>
    <w:rsid w:val="2851119E"/>
    <w:rsid w:val="286749DB"/>
    <w:rsid w:val="28713566"/>
    <w:rsid w:val="28852209"/>
    <w:rsid w:val="288946E9"/>
    <w:rsid w:val="28904167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26165"/>
    <w:rsid w:val="3017245E"/>
    <w:rsid w:val="306718C7"/>
    <w:rsid w:val="30686EE4"/>
    <w:rsid w:val="30947B61"/>
    <w:rsid w:val="30EB482D"/>
    <w:rsid w:val="315F66BD"/>
    <w:rsid w:val="317C5E0B"/>
    <w:rsid w:val="31ED0EEE"/>
    <w:rsid w:val="321B5B39"/>
    <w:rsid w:val="322044A0"/>
    <w:rsid w:val="324A2398"/>
    <w:rsid w:val="3282632B"/>
    <w:rsid w:val="32AF5D97"/>
    <w:rsid w:val="336D1203"/>
    <w:rsid w:val="33A26DF7"/>
    <w:rsid w:val="33B0539A"/>
    <w:rsid w:val="348E2CBE"/>
    <w:rsid w:val="34BC4604"/>
    <w:rsid w:val="35096938"/>
    <w:rsid w:val="352D1D7C"/>
    <w:rsid w:val="35492295"/>
    <w:rsid w:val="35BD11B9"/>
    <w:rsid w:val="374177D6"/>
    <w:rsid w:val="377C7858"/>
    <w:rsid w:val="38246BAF"/>
    <w:rsid w:val="382824A3"/>
    <w:rsid w:val="387C69FD"/>
    <w:rsid w:val="38F779D7"/>
    <w:rsid w:val="392045E8"/>
    <w:rsid w:val="3A3A6BE5"/>
    <w:rsid w:val="3ABB5C6D"/>
    <w:rsid w:val="3B0119BE"/>
    <w:rsid w:val="3B424545"/>
    <w:rsid w:val="3BAF19BF"/>
    <w:rsid w:val="3C2008CB"/>
    <w:rsid w:val="3C596D03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8427BD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7157A53"/>
    <w:rsid w:val="47290367"/>
    <w:rsid w:val="47F00E85"/>
    <w:rsid w:val="48AA5E7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BE33DD6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E881E17"/>
    <w:rsid w:val="4F4C6C5C"/>
    <w:rsid w:val="507B5CA0"/>
    <w:rsid w:val="50960FD7"/>
    <w:rsid w:val="5106602C"/>
    <w:rsid w:val="51231542"/>
    <w:rsid w:val="51EE3115"/>
    <w:rsid w:val="522E4617"/>
    <w:rsid w:val="52981063"/>
    <w:rsid w:val="52991489"/>
    <w:rsid w:val="52B96A43"/>
    <w:rsid w:val="52E25945"/>
    <w:rsid w:val="530245B9"/>
    <w:rsid w:val="5311478A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919B3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D43CE1"/>
    <w:rsid w:val="5CD473BA"/>
    <w:rsid w:val="5CDE7B42"/>
    <w:rsid w:val="5CEE7C31"/>
    <w:rsid w:val="5D3B76EE"/>
    <w:rsid w:val="5DB81DD4"/>
    <w:rsid w:val="5DBF7A5E"/>
    <w:rsid w:val="5E345B18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5A7278"/>
    <w:rsid w:val="65DF5A1C"/>
    <w:rsid w:val="6661125A"/>
    <w:rsid w:val="66ED18C1"/>
    <w:rsid w:val="67116873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1AF3364"/>
    <w:rsid w:val="72536115"/>
    <w:rsid w:val="726C2585"/>
    <w:rsid w:val="72E009ED"/>
    <w:rsid w:val="734247DB"/>
    <w:rsid w:val="73684A0E"/>
    <w:rsid w:val="73C25C4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512F03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964</Words>
  <Characters>1018</Characters>
  <Lines>0</Lines>
  <Paragraphs>0</Paragraphs>
  <TotalTime>26</TotalTime>
  <ScaleCrop>false</ScaleCrop>
  <LinksUpToDate>false</LinksUpToDate>
  <CharactersWithSpaces>1039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2022-09-08T03:07:12Z</cp:lastPrinted>
  <dcterms:modified xsi:type="dcterms:W3CDTF">2022-09-08T03:07:16Z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CA8FE851C5E44F7686F51A435E6B1106</vt:lpwstr>
  </property>
  <property fmtid="{D5CDD505-2E9C-101B-9397-08002B2CF9AE}" pid="4" name="commondata">
    <vt:lpwstr>eyJoZGlkIjoiNTVlYjNjZWY1NzZjMzFiM2JiYjk2ZjRjYzQxNjRmNWMifQ==</vt:lpwstr>
  </property>
</Properties>
</file>